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E6" w:rsidRPr="00D374E6" w:rsidRDefault="00D374E6" w:rsidP="00D374E6">
      <w:pPr>
        <w:pStyle w:val="a4"/>
        <w:shd w:val="clear" w:color="auto" w:fill="FFFFFF"/>
        <w:jc w:val="center"/>
        <w:rPr>
          <w:color w:val="4A5562"/>
        </w:rPr>
      </w:pPr>
      <w:r w:rsidRPr="00D374E6">
        <w:rPr>
          <w:b/>
          <w:color w:val="4A5562"/>
        </w:rPr>
        <w:t>АДМИНИСТРАЦИЯ</w:t>
      </w:r>
      <w:r w:rsidRPr="00D374E6">
        <w:rPr>
          <w:b/>
          <w:color w:val="4A5562"/>
        </w:rPr>
        <w:br/>
        <w:t>УСПЕНСКОГО СЕЛЬСКОГО ПОСЕЛЕНИЯ</w:t>
      </w:r>
      <w:r w:rsidRPr="00D374E6">
        <w:rPr>
          <w:b/>
          <w:color w:val="4A5562"/>
        </w:rPr>
        <w:br/>
        <w:t>НЕХАЕВСКОГО МУНИЦИПАЛЬНОГО РАЙОНА</w:t>
      </w:r>
      <w:r w:rsidRPr="00D374E6">
        <w:rPr>
          <w:b/>
          <w:color w:val="4A5562"/>
        </w:rPr>
        <w:br/>
        <w:t>ВОЛГОГРАДСКОЙ ОБЛАСТИ</w:t>
      </w:r>
      <w:r w:rsidRPr="00D374E6">
        <w:rPr>
          <w:rStyle w:val="apple-converted-space"/>
          <w:b/>
          <w:color w:val="4A5562"/>
        </w:rPr>
        <w:t> </w:t>
      </w:r>
      <w:r w:rsidRPr="00D374E6">
        <w:rPr>
          <w:b/>
          <w:color w:val="4A5562"/>
        </w:rPr>
        <w:br/>
      </w:r>
      <w:r w:rsidRPr="00D374E6">
        <w:rPr>
          <w:color w:val="4A5562"/>
        </w:rPr>
        <w:t>_____________________________________________________________________________</w:t>
      </w:r>
      <w:r>
        <w:rPr>
          <w:rFonts w:ascii="Arial Black" w:hAnsi="Arial Black"/>
          <w:color w:val="4A5562"/>
        </w:rPr>
        <w:br/>
      </w:r>
      <w:r w:rsidRPr="00D374E6">
        <w:rPr>
          <w:color w:val="4A5562"/>
        </w:rPr>
        <w:t>ПОСТАНОВЛЕНИЕ</w:t>
      </w:r>
    </w:p>
    <w:p w:rsidR="00D374E6" w:rsidRPr="00D374E6" w:rsidRDefault="00D374E6" w:rsidP="00D374E6">
      <w:pPr>
        <w:pStyle w:val="a4"/>
        <w:shd w:val="clear" w:color="auto" w:fill="FFFFFF"/>
        <w:rPr>
          <w:color w:val="4A5562"/>
        </w:rPr>
      </w:pPr>
      <w:r>
        <w:rPr>
          <w:color w:val="4A5562"/>
        </w:rPr>
        <w:t xml:space="preserve">от </w:t>
      </w:r>
      <w:r w:rsidRPr="00D374E6">
        <w:rPr>
          <w:color w:val="4A5562"/>
        </w:rPr>
        <w:t xml:space="preserve">    </w:t>
      </w:r>
      <w:r w:rsidR="008C40AE">
        <w:rPr>
          <w:color w:val="4A5562"/>
        </w:rPr>
        <w:t>15.12.2015г</w:t>
      </w:r>
      <w:r w:rsidRPr="00D374E6">
        <w:rPr>
          <w:color w:val="4A5562"/>
        </w:rPr>
        <w:t xml:space="preserve">                                 </w:t>
      </w:r>
      <w:r>
        <w:rPr>
          <w:color w:val="4A5562"/>
        </w:rPr>
        <w:t>№</w:t>
      </w:r>
      <w:r w:rsidR="008C40AE">
        <w:rPr>
          <w:color w:val="4A5562"/>
        </w:rPr>
        <w:t xml:space="preserve"> 98</w:t>
      </w:r>
    </w:p>
    <w:p w:rsidR="00D374E6" w:rsidRPr="00D374E6" w:rsidRDefault="00D374E6" w:rsidP="00D374E6">
      <w:pPr>
        <w:pStyle w:val="a4"/>
        <w:shd w:val="clear" w:color="auto" w:fill="FFFFFF"/>
        <w:rPr>
          <w:color w:val="4A5562"/>
        </w:rPr>
      </w:pPr>
      <w:r w:rsidRPr="00D374E6">
        <w:rPr>
          <w:color w:val="4A5562"/>
        </w:rPr>
        <w:t>О внесении изменений в постан</w:t>
      </w:r>
      <w:r>
        <w:rPr>
          <w:color w:val="4A5562"/>
        </w:rPr>
        <w:t>овление</w:t>
      </w:r>
      <w:r>
        <w:rPr>
          <w:color w:val="4A5562"/>
        </w:rPr>
        <w:br/>
        <w:t xml:space="preserve">Администрации </w:t>
      </w:r>
      <w:proofErr w:type="spellStart"/>
      <w:r>
        <w:rPr>
          <w:color w:val="4A5562"/>
        </w:rPr>
        <w:t>Родничковского</w:t>
      </w:r>
      <w:proofErr w:type="spellEnd"/>
      <w:r w:rsidRPr="00D374E6">
        <w:rPr>
          <w:color w:val="4A5562"/>
        </w:rPr>
        <w:t xml:space="preserve"> сельского поселения</w:t>
      </w:r>
      <w:r w:rsidRPr="00D374E6">
        <w:rPr>
          <w:color w:val="4A5562"/>
        </w:rPr>
        <w:br/>
        <w:t xml:space="preserve">Нехаевского муниципального </w:t>
      </w:r>
      <w:r w:rsidR="00B9363F">
        <w:rPr>
          <w:color w:val="4A5562"/>
        </w:rPr>
        <w:t>района Волгоградской области</w:t>
      </w:r>
      <w:r w:rsidR="00B9363F">
        <w:rPr>
          <w:color w:val="4A5562"/>
        </w:rPr>
        <w:br/>
        <w:t>№ 41 от 03.07.2013</w:t>
      </w:r>
      <w:r w:rsidRPr="00D374E6">
        <w:rPr>
          <w:color w:val="4A5562"/>
        </w:rPr>
        <w:t>г. «Об утверждении административного</w:t>
      </w:r>
      <w:r w:rsidRPr="00D374E6">
        <w:rPr>
          <w:color w:val="4A5562"/>
        </w:rPr>
        <w:br/>
        <w:t>регламента предоставления муниципальной услуги</w:t>
      </w:r>
      <w:r w:rsidRPr="00D374E6">
        <w:rPr>
          <w:color w:val="4A5562"/>
        </w:rPr>
        <w:br/>
        <w:t>«Выдача разрешений на вырубку деревьев и кустарников</w:t>
      </w:r>
      <w:r w:rsidRPr="00D374E6">
        <w:rPr>
          <w:rStyle w:val="apple-converted-space"/>
          <w:color w:val="4A5562"/>
        </w:rPr>
        <w:t> </w:t>
      </w:r>
      <w:r w:rsidRPr="00D374E6">
        <w:rPr>
          <w:color w:val="4A5562"/>
        </w:rPr>
        <w:br/>
        <w:t xml:space="preserve">на территории  </w:t>
      </w:r>
      <w:proofErr w:type="spellStart"/>
      <w:r>
        <w:rPr>
          <w:color w:val="4A5562"/>
        </w:rPr>
        <w:t>Родничковского</w:t>
      </w:r>
      <w:proofErr w:type="spellEnd"/>
      <w:r w:rsidRPr="00D374E6">
        <w:rPr>
          <w:color w:val="4A5562"/>
        </w:rPr>
        <w:t xml:space="preserve"> сельского поселения»</w:t>
      </w:r>
    </w:p>
    <w:p w:rsidR="00D374E6" w:rsidRPr="00D374E6" w:rsidRDefault="00D374E6" w:rsidP="00D374E6">
      <w:pPr>
        <w:pStyle w:val="a4"/>
        <w:shd w:val="clear" w:color="auto" w:fill="FFFFFF"/>
        <w:ind w:firstLine="708"/>
        <w:rPr>
          <w:color w:val="4A5562"/>
        </w:rPr>
      </w:pPr>
      <w:r w:rsidRPr="00D374E6">
        <w:rPr>
          <w:color w:val="4A5562"/>
        </w:rPr>
        <w:t xml:space="preserve">В целях приведения постановления Администрации </w:t>
      </w:r>
      <w:proofErr w:type="spellStart"/>
      <w:r>
        <w:rPr>
          <w:color w:val="4A5562"/>
        </w:rPr>
        <w:t>Родничковского</w:t>
      </w:r>
      <w:proofErr w:type="spellEnd"/>
      <w:r w:rsidRPr="00D374E6">
        <w:rPr>
          <w:color w:val="4A5562"/>
        </w:rPr>
        <w:t xml:space="preserve"> сельского поселения Нехаевского муниципального </w:t>
      </w:r>
      <w:r w:rsidR="00B9363F">
        <w:rPr>
          <w:color w:val="4A5562"/>
        </w:rPr>
        <w:t>района Волгоградской области № 41 от 03.07.2013</w:t>
      </w:r>
      <w:r w:rsidRPr="00D374E6">
        <w:rPr>
          <w:color w:val="4A5562"/>
        </w:rPr>
        <w:t xml:space="preserve">г «Об утверждении административного регламента предоставления муниципальной услуги «Выдача разрешений на вырубку деревьев и кустарников на территории </w:t>
      </w:r>
      <w:proofErr w:type="spellStart"/>
      <w:r>
        <w:rPr>
          <w:color w:val="4A5562"/>
        </w:rPr>
        <w:t>Родничковского</w:t>
      </w:r>
      <w:proofErr w:type="spellEnd"/>
      <w:r w:rsidRPr="00D374E6">
        <w:rPr>
          <w:color w:val="4A5562"/>
        </w:rPr>
        <w:t xml:space="preserve"> сельского поселения» </w:t>
      </w:r>
      <w:r w:rsidR="0037163E" w:rsidRPr="00A90E85">
        <w:rPr>
          <w:color w:val="4A5562"/>
        </w:rPr>
        <w:t>(в редакции пос</w:t>
      </w:r>
      <w:r w:rsidR="0037163E">
        <w:rPr>
          <w:color w:val="4A5562"/>
        </w:rPr>
        <w:t>тановления от 10.11.2015 г. № 77</w:t>
      </w:r>
      <w:r w:rsidR="0037163E" w:rsidRPr="00A90E85">
        <w:rPr>
          <w:color w:val="4A5562"/>
        </w:rPr>
        <w:t xml:space="preserve">) </w:t>
      </w:r>
      <w:r w:rsidRPr="00D374E6">
        <w:rPr>
          <w:color w:val="4A5562"/>
        </w:rPr>
        <w:t>(далее по тексту – Постановление), в соответствие с действующим законодател</w:t>
      </w:r>
      <w:r w:rsidR="00750ED0">
        <w:rPr>
          <w:color w:val="4A5562"/>
        </w:rPr>
        <w:t>ьством</w:t>
      </w:r>
      <w:r w:rsidR="00750ED0">
        <w:rPr>
          <w:color w:val="4A5562"/>
        </w:rPr>
        <w:br/>
      </w:r>
      <w:r w:rsidR="00750ED0">
        <w:rPr>
          <w:color w:val="4A5562"/>
        </w:rPr>
        <w:br/>
      </w:r>
      <w:proofErr w:type="spellStart"/>
      <w:proofErr w:type="gramStart"/>
      <w:r w:rsidR="00750ED0">
        <w:rPr>
          <w:color w:val="4A5562"/>
        </w:rPr>
        <w:t>п</w:t>
      </w:r>
      <w:proofErr w:type="spellEnd"/>
      <w:proofErr w:type="gramEnd"/>
      <w:r w:rsidR="00750ED0">
        <w:rPr>
          <w:color w:val="4A5562"/>
        </w:rPr>
        <w:t xml:space="preserve"> о с т а </w:t>
      </w:r>
      <w:proofErr w:type="spellStart"/>
      <w:r w:rsidR="00750ED0">
        <w:rPr>
          <w:color w:val="4A5562"/>
        </w:rPr>
        <w:t>н</w:t>
      </w:r>
      <w:proofErr w:type="spellEnd"/>
      <w:r w:rsidR="00750ED0">
        <w:rPr>
          <w:color w:val="4A5562"/>
        </w:rPr>
        <w:t xml:space="preserve"> о в </w:t>
      </w:r>
      <w:proofErr w:type="gramStart"/>
      <w:r w:rsidR="00750ED0">
        <w:rPr>
          <w:color w:val="4A5562"/>
        </w:rPr>
        <w:t>л</w:t>
      </w:r>
      <w:proofErr w:type="gramEnd"/>
      <w:r w:rsidR="00750ED0">
        <w:rPr>
          <w:color w:val="4A5562"/>
        </w:rPr>
        <w:t xml:space="preserve"> я е т</w:t>
      </w:r>
      <w:r w:rsidRPr="00D374E6">
        <w:rPr>
          <w:color w:val="4A5562"/>
        </w:rPr>
        <w:t>:</w:t>
      </w:r>
    </w:p>
    <w:p w:rsidR="00D374E6" w:rsidRPr="00D374E6" w:rsidRDefault="00D374E6" w:rsidP="00D374E6">
      <w:pPr>
        <w:pStyle w:val="a4"/>
        <w:shd w:val="clear" w:color="auto" w:fill="FFFFFF"/>
        <w:rPr>
          <w:color w:val="4A5562"/>
        </w:rPr>
      </w:pPr>
      <w:r w:rsidRPr="00D374E6">
        <w:rPr>
          <w:color w:val="4A5562"/>
        </w:rPr>
        <w:t>1. Внести в Постановление следующие изменения:</w:t>
      </w:r>
      <w:r w:rsidRPr="00D374E6">
        <w:rPr>
          <w:color w:val="4A5562"/>
        </w:rPr>
        <w:br/>
        <w:t xml:space="preserve">1.1. В заголовке Постановления и в пункте 1 Постановления слова «Выдача разрешений на вырубку деревьев и кустарников на территории </w:t>
      </w:r>
      <w:proofErr w:type="spellStart"/>
      <w:r>
        <w:rPr>
          <w:color w:val="4A5562"/>
        </w:rPr>
        <w:t>Родничковского</w:t>
      </w:r>
      <w:proofErr w:type="spellEnd"/>
      <w:r w:rsidRPr="00D374E6">
        <w:rPr>
          <w:color w:val="4A5562"/>
        </w:rPr>
        <w:t xml:space="preserve"> сельского   поселения» заменить   словами:</w:t>
      </w:r>
      <w:r w:rsidRPr="00D374E6">
        <w:rPr>
          <w:color w:val="4A5562"/>
        </w:rPr>
        <w:br/>
        <w:t>«Выдача разрешений на вырубку деревьев и кустарников в населенных пунктах»</w:t>
      </w:r>
      <w:r w:rsidRPr="00D374E6">
        <w:rPr>
          <w:color w:val="4A5562"/>
        </w:rPr>
        <w:br/>
        <w:t xml:space="preserve">1.2. В приложении к Постановлению название административного регламента «Выдача разрешений на вырубку деревьев и кустарников на территории </w:t>
      </w:r>
      <w:proofErr w:type="spellStart"/>
      <w:r>
        <w:rPr>
          <w:color w:val="4A5562"/>
        </w:rPr>
        <w:t>Родничковского</w:t>
      </w:r>
      <w:proofErr w:type="spellEnd"/>
      <w:r w:rsidRPr="00D374E6">
        <w:rPr>
          <w:color w:val="4A5562"/>
        </w:rPr>
        <w:t xml:space="preserve"> сельского поселения» заменить словами:</w:t>
      </w:r>
      <w:r w:rsidRPr="00D374E6">
        <w:rPr>
          <w:color w:val="4A5562"/>
        </w:rPr>
        <w:br/>
        <w:t>«Выдача разрешений на вырубку деревьев и кустарников в населенных пунктах» и далее по тексту.</w:t>
      </w:r>
      <w:r w:rsidRPr="00D374E6">
        <w:rPr>
          <w:color w:val="4A5562"/>
        </w:rPr>
        <w:br/>
        <w:t xml:space="preserve">2. Постановление подлежит обнародованию и размещению на официальном сайте администрации </w:t>
      </w:r>
      <w:proofErr w:type="spellStart"/>
      <w:r>
        <w:rPr>
          <w:color w:val="4A5562"/>
        </w:rPr>
        <w:t>Родничковского</w:t>
      </w:r>
      <w:proofErr w:type="spellEnd"/>
      <w:r w:rsidRPr="00D374E6">
        <w:rPr>
          <w:color w:val="4A5562"/>
        </w:rPr>
        <w:t xml:space="preserve"> сельского поселения Нехаевского муниципального района Волгоградской области</w:t>
      </w:r>
      <w:r w:rsidRPr="00D374E6">
        <w:t xml:space="preserve"> </w:t>
      </w:r>
      <w:r w:rsidRPr="003F27FE">
        <w:t>http://</w:t>
      </w:r>
      <w:r>
        <w:rPr>
          <w:lang w:val="en-US"/>
        </w:rPr>
        <w:t>www</w:t>
      </w:r>
      <w:r w:rsidRPr="000B69D3">
        <w:t>.</w:t>
      </w:r>
      <w:proofErr w:type="spellStart"/>
      <w:r>
        <w:rPr>
          <w:lang w:val="en-US"/>
        </w:rPr>
        <w:t>rodnichki</w:t>
      </w:r>
      <w:proofErr w:type="spellEnd"/>
      <w:r w:rsidRPr="000B69D3">
        <w:t>-</w:t>
      </w:r>
      <w:proofErr w:type="spellStart"/>
      <w:r>
        <w:rPr>
          <w:lang w:val="en-US"/>
        </w:rPr>
        <w:t>adm</w:t>
      </w:r>
      <w:proofErr w:type="spellEnd"/>
      <w:r w:rsidRPr="000B69D3">
        <w:t>.</w:t>
      </w:r>
      <w:proofErr w:type="spellStart"/>
      <w:r>
        <w:rPr>
          <w:lang w:val="en-US"/>
        </w:rPr>
        <w:t>ru</w:t>
      </w:r>
      <w:proofErr w:type="spellEnd"/>
      <w:r w:rsidRPr="00D374E6">
        <w:rPr>
          <w:color w:val="4A5562"/>
        </w:rPr>
        <w:t xml:space="preserve"> и вступает в силу с момента обнародования.</w:t>
      </w:r>
      <w:r w:rsidRPr="00D374E6">
        <w:rPr>
          <w:color w:val="4A5562"/>
        </w:rPr>
        <w:br/>
        <w:t xml:space="preserve">3. </w:t>
      </w:r>
      <w:proofErr w:type="gramStart"/>
      <w:r w:rsidRPr="00D374E6">
        <w:rPr>
          <w:color w:val="4A5562"/>
        </w:rPr>
        <w:t>Контроль за</w:t>
      </w:r>
      <w:proofErr w:type="gramEnd"/>
      <w:r w:rsidRPr="00D374E6">
        <w:rPr>
          <w:color w:val="4A5562"/>
        </w:rPr>
        <w:t xml:space="preserve"> исполнением данного постановления оставляю за собой.</w:t>
      </w:r>
    </w:p>
    <w:p w:rsidR="00D374E6" w:rsidRPr="00D374E6" w:rsidRDefault="00D374E6" w:rsidP="00D374E6">
      <w:pPr>
        <w:pStyle w:val="a4"/>
        <w:shd w:val="clear" w:color="auto" w:fill="FFFFFF"/>
        <w:jc w:val="both"/>
        <w:rPr>
          <w:color w:val="4A5562"/>
        </w:rPr>
      </w:pPr>
      <w:r w:rsidRPr="00D374E6">
        <w:rPr>
          <w:color w:val="4A5562"/>
        </w:rPr>
        <w:t> </w:t>
      </w:r>
    </w:p>
    <w:p w:rsidR="00D374E6" w:rsidRPr="00D374E6" w:rsidRDefault="00D374E6" w:rsidP="00D374E6">
      <w:pPr>
        <w:pStyle w:val="a4"/>
        <w:shd w:val="clear" w:color="auto" w:fill="FFFFFF"/>
        <w:jc w:val="both"/>
        <w:rPr>
          <w:color w:val="4A5562"/>
        </w:rPr>
      </w:pPr>
      <w:r w:rsidRPr="00D374E6">
        <w:rPr>
          <w:color w:val="4A5562"/>
        </w:rPr>
        <w:t xml:space="preserve">Глава </w:t>
      </w:r>
      <w:proofErr w:type="spellStart"/>
      <w:r>
        <w:rPr>
          <w:color w:val="4A5562"/>
        </w:rPr>
        <w:t>Родничковского</w:t>
      </w:r>
      <w:proofErr w:type="spellEnd"/>
      <w:r w:rsidRPr="00D374E6">
        <w:rPr>
          <w:color w:val="4A5562"/>
        </w:rPr>
        <w:t xml:space="preserve">  сельского поселения                               </w:t>
      </w:r>
      <w:r>
        <w:rPr>
          <w:color w:val="4A5562"/>
        </w:rPr>
        <w:t xml:space="preserve"> А.М. Белоус</w:t>
      </w:r>
    </w:p>
    <w:p w:rsidR="007F074F" w:rsidRDefault="007F074F"/>
    <w:sectPr w:rsidR="007F074F" w:rsidSect="00507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74E6"/>
    <w:rsid w:val="001D2ABC"/>
    <w:rsid w:val="0037163E"/>
    <w:rsid w:val="00497D5E"/>
    <w:rsid w:val="00507417"/>
    <w:rsid w:val="00750ED0"/>
    <w:rsid w:val="007F074F"/>
    <w:rsid w:val="008C40AE"/>
    <w:rsid w:val="00B9363F"/>
    <w:rsid w:val="00D3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374E6"/>
    <w:rPr>
      <w:color w:val="0000FF"/>
      <w:u w:val="single"/>
    </w:rPr>
  </w:style>
  <w:style w:type="paragraph" w:styleId="a4">
    <w:name w:val="Normal (Web)"/>
    <w:basedOn w:val="a"/>
    <w:semiHidden/>
    <w:unhideWhenUsed/>
    <w:rsid w:val="00D374E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374E6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2015-12-21T05:50:00Z</dcterms:created>
  <dcterms:modified xsi:type="dcterms:W3CDTF">2015-12-21T11:12:00Z</dcterms:modified>
</cp:coreProperties>
</file>