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D8" w:rsidRPr="00600538" w:rsidRDefault="008B42D8" w:rsidP="008B42D8">
      <w:pPr>
        <w:pStyle w:val="a3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>СОВЕТ ДЕПУТАТОВ</w:t>
      </w:r>
    </w:p>
    <w:p w:rsidR="008B42D8" w:rsidRPr="00600538" w:rsidRDefault="008B42D8" w:rsidP="008B42D8">
      <w:pPr>
        <w:pStyle w:val="a3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 xml:space="preserve">РОДНИЧКОВСКОГО СЕЛЬСКОГО ПОСЕЛЕНИЯ </w:t>
      </w:r>
    </w:p>
    <w:p w:rsidR="008B42D8" w:rsidRPr="00600538" w:rsidRDefault="008B42D8" w:rsidP="008B42D8">
      <w:pPr>
        <w:pStyle w:val="a3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>НЕХАЕВСКОГО МУНИЦИПАЛЬНОГО РАЙОНА</w:t>
      </w:r>
    </w:p>
    <w:p w:rsidR="008B42D8" w:rsidRPr="00600538" w:rsidRDefault="008B42D8" w:rsidP="008B42D8">
      <w:pPr>
        <w:pStyle w:val="a3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>ВОЛГОГРАДСКОЙ ОБЛАСТИ</w:t>
      </w:r>
    </w:p>
    <w:p w:rsidR="008B42D8" w:rsidRDefault="008B42D8" w:rsidP="008B42D8">
      <w:pPr>
        <w:jc w:val="center"/>
        <w:rPr>
          <w:rFonts w:ascii="Arial" w:hAnsi="Arial" w:cs="Arial"/>
          <w:b/>
          <w:sz w:val="24"/>
          <w:szCs w:val="24"/>
        </w:rPr>
      </w:pPr>
    </w:p>
    <w:p w:rsidR="008B42D8" w:rsidRPr="00600538" w:rsidRDefault="008B42D8" w:rsidP="008B42D8">
      <w:pPr>
        <w:jc w:val="center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b/>
          <w:sz w:val="24"/>
          <w:szCs w:val="24"/>
        </w:rPr>
        <w:t xml:space="preserve">РЕШЕНИЕ      </w:t>
      </w:r>
    </w:p>
    <w:p w:rsidR="008B42D8" w:rsidRPr="006C6020" w:rsidRDefault="008B42D8" w:rsidP="008B4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 мая 2021</w:t>
      </w:r>
      <w:r w:rsidRPr="00600538">
        <w:rPr>
          <w:rFonts w:ascii="Arial" w:hAnsi="Arial" w:cs="Arial"/>
          <w:sz w:val="24"/>
          <w:szCs w:val="24"/>
        </w:rPr>
        <w:t xml:space="preserve"> года                                                                  </w:t>
      </w:r>
      <w:r>
        <w:rPr>
          <w:rFonts w:ascii="Arial" w:hAnsi="Arial" w:cs="Arial"/>
          <w:sz w:val="24"/>
          <w:szCs w:val="24"/>
        </w:rPr>
        <w:t>27/</w:t>
      </w:r>
      <w:r w:rsidRPr="006C6020">
        <w:rPr>
          <w:rFonts w:ascii="Arial" w:hAnsi="Arial" w:cs="Arial"/>
          <w:sz w:val="24"/>
          <w:szCs w:val="24"/>
        </w:rPr>
        <w:t>1</w:t>
      </w:r>
    </w:p>
    <w:p w:rsidR="008B42D8" w:rsidRDefault="008B42D8" w:rsidP="008B42D8">
      <w:pPr>
        <w:jc w:val="both"/>
        <w:rPr>
          <w:rFonts w:ascii="Arial" w:hAnsi="Arial" w:cs="Arial"/>
          <w:sz w:val="24"/>
          <w:szCs w:val="24"/>
        </w:rPr>
      </w:pPr>
    </w:p>
    <w:p w:rsidR="008B42D8" w:rsidRPr="00600538" w:rsidRDefault="008B42D8" w:rsidP="008B42D8">
      <w:pPr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Об одобрении проекта </w:t>
      </w:r>
      <w:r>
        <w:rPr>
          <w:rFonts w:ascii="Arial" w:hAnsi="Arial" w:cs="Arial"/>
          <w:sz w:val="24"/>
          <w:szCs w:val="24"/>
        </w:rPr>
        <w:t>Р</w:t>
      </w:r>
      <w:r w:rsidRPr="00600538">
        <w:rPr>
          <w:rFonts w:ascii="Arial" w:hAnsi="Arial" w:cs="Arial"/>
          <w:sz w:val="24"/>
          <w:szCs w:val="24"/>
        </w:rPr>
        <w:t>ешения о внесении</w:t>
      </w:r>
    </w:p>
    <w:p w:rsidR="008B42D8" w:rsidRPr="00600538" w:rsidRDefault="008B42D8" w:rsidP="008B42D8">
      <w:pPr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изменений и дополнений в Устав Родничковского</w:t>
      </w:r>
    </w:p>
    <w:p w:rsidR="008B42D8" w:rsidRPr="00600538" w:rsidRDefault="008B42D8" w:rsidP="008B42D8">
      <w:pPr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сельского поселения Нехаевского муниципального района</w:t>
      </w:r>
    </w:p>
    <w:p w:rsidR="008B42D8" w:rsidRDefault="008B42D8" w:rsidP="008B42D8">
      <w:pPr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и проведения по нему публичных слушаний</w:t>
      </w:r>
    </w:p>
    <w:p w:rsidR="008B42D8" w:rsidRPr="00600538" w:rsidRDefault="008B42D8" w:rsidP="008B42D8">
      <w:pPr>
        <w:jc w:val="both"/>
        <w:rPr>
          <w:rFonts w:ascii="Arial" w:hAnsi="Arial" w:cs="Arial"/>
          <w:sz w:val="24"/>
          <w:szCs w:val="24"/>
        </w:rPr>
      </w:pPr>
    </w:p>
    <w:p w:rsidR="008B42D8" w:rsidRPr="00EE6460" w:rsidRDefault="008B42D8" w:rsidP="008B4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E6460">
        <w:rPr>
          <w:rFonts w:ascii="Arial" w:hAnsi="Arial" w:cs="Arial"/>
          <w:sz w:val="24"/>
          <w:szCs w:val="24"/>
        </w:rPr>
        <w:t xml:space="preserve"> 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 и статьей 28 Устава Родничковского  сельского поселения Нехаевского муниципального района Волгоградской области</w:t>
      </w:r>
    </w:p>
    <w:p w:rsidR="008B42D8" w:rsidRDefault="008B42D8" w:rsidP="008B42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00538">
        <w:rPr>
          <w:rFonts w:ascii="Arial" w:hAnsi="Arial" w:cs="Arial"/>
          <w:sz w:val="24"/>
          <w:szCs w:val="24"/>
        </w:rPr>
        <w:t xml:space="preserve">Совет депутатов Родничковского сельского поселения   </w:t>
      </w:r>
      <w:r w:rsidRPr="000300C4">
        <w:rPr>
          <w:rFonts w:ascii="Arial" w:hAnsi="Arial" w:cs="Arial"/>
          <w:b/>
          <w:sz w:val="24"/>
          <w:szCs w:val="24"/>
        </w:rPr>
        <w:t>решил:</w:t>
      </w:r>
    </w:p>
    <w:p w:rsidR="008B42D8" w:rsidRPr="00600538" w:rsidRDefault="008B42D8" w:rsidP="008B42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   </w:t>
      </w:r>
    </w:p>
    <w:p w:rsidR="008B42D8" w:rsidRDefault="008B42D8" w:rsidP="008B4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00538">
        <w:rPr>
          <w:rFonts w:ascii="Arial" w:hAnsi="Arial" w:cs="Arial"/>
          <w:sz w:val="24"/>
          <w:szCs w:val="24"/>
        </w:rPr>
        <w:t>1. Одобрить проект Решения «О внесении изменений и дополнений в Устав Родничковского сельского поселения Нехаевского муниципального  района и проведении по нему публичных слушаний»  (далее – Решение) – Приложение №1</w:t>
      </w:r>
    </w:p>
    <w:p w:rsidR="008B42D8" w:rsidRPr="00600538" w:rsidRDefault="008B42D8" w:rsidP="008B42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B42D8" w:rsidRPr="00600538" w:rsidRDefault="008B42D8" w:rsidP="008B42D8">
      <w:pPr>
        <w:pStyle w:val="a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Pr="00600538">
        <w:rPr>
          <w:rFonts w:ascii="Arial" w:hAnsi="Arial" w:cs="Arial"/>
          <w:iCs/>
          <w:sz w:val="24"/>
          <w:szCs w:val="24"/>
        </w:rPr>
        <w:t xml:space="preserve">2. </w:t>
      </w:r>
      <w:r w:rsidRPr="00600538">
        <w:rPr>
          <w:rFonts w:ascii="Arial" w:hAnsi="Arial" w:cs="Arial"/>
          <w:sz w:val="24"/>
          <w:szCs w:val="24"/>
        </w:rPr>
        <w:t>Установить Порядок учета предложений по проекту решения «О внесении изменений и дополнений в Устав Родничковского сельского поселения Нехаевского муниципального района, участия граждан в его обсуждении и проведения по нему публичных слушаний – 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600538">
        <w:rPr>
          <w:rFonts w:ascii="Arial" w:hAnsi="Arial" w:cs="Arial"/>
          <w:sz w:val="24"/>
          <w:szCs w:val="24"/>
        </w:rPr>
        <w:t>2.</w:t>
      </w:r>
    </w:p>
    <w:p w:rsidR="008B42D8" w:rsidRDefault="008B42D8" w:rsidP="008B42D8">
      <w:pPr>
        <w:pStyle w:val="a5"/>
        <w:ind w:left="0" w:firstLine="283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3. </w:t>
      </w:r>
      <w:r w:rsidRPr="00600538">
        <w:rPr>
          <w:rFonts w:ascii="Arial" w:hAnsi="Arial" w:cs="Arial"/>
          <w:iCs/>
          <w:sz w:val="24"/>
          <w:szCs w:val="24"/>
        </w:rPr>
        <w:t xml:space="preserve">Главе Родничковского сельского поселения Нехаевского муниципального района </w:t>
      </w:r>
      <w:r w:rsidRPr="00600538">
        <w:rPr>
          <w:rFonts w:ascii="Arial" w:hAnsi="Arial" w:cs="Arial"/>
          <w:sz w:val="24"/>
          <w:szCs w:val="24"/>
        </w:rPr>
        <w:t xml:space="preserve"> </w:t>
      </w:r>
      <w:r w:rsidRPr="00600538">
        <w:rPr>
          <w:rFonts w:ascii="Arial" w:hAnsi="Arial" w:cs="Arial"/>
          <w:iCs/>
          <w:sz w:val="24"/>
          <w:szCs w:val="24"/>
        </w:rPr>
        <w:t>обнародовать  проект Решения «О внесении изменений и дополнений в Устав Родничковского сельского поселения Нехаевского муниципального района Волгоградской области и проведении по нему публичных слушаний»  в установленном  порядке.</w:t>
      </w:r>
      <w:r w:rsidRPr="00600538">
        <w:rPr>
          <w:rFonts w:ascii="Arial" w:hAnsi="Arial" w:cs="Arial"/>
          <w:sz w:val="24"/>
          <w:szCs w:val="24"/>
        </w:rPr>
        <w:t xml:space="preserve">  </w:t>
      </w:r>
    </w:p>
    <w:p w:rsidR="008B42D8" w:rsidRPr="00600538" w:rsidRDefault="008B42D8" w:rsidP="008B42D8">
      <w:pPr>
        <w:pStyle w:val="a5"/>
        <w:ind w:left="0" w:firstLine="283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4. Для  обсуждения данного проекта Решения Совета депутатов Родничковского сельского поселения с участием жителей, назначить проведение публичных слушаний по истечении 15 дней после   обнародования  настоящего Решения.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42D8" w:rsidRDefault="008B42D8" w:rsidP="008B42D8">
      <w:pPr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5.</w:t>
      </w:r>
      <w:r w:rsidRPr="00600538">
        <w:rPr>
          <w:rFonts w:ascii="Arial" w:hAnsi="Arial" w:cs="Arial"/>
          <w:sz w:val="24"/>
          <w:szCs w:val="24"/>
        </w:rPr>
        <w:t>Настоящее Решение подлежит одновременному  обнародованию  с   проектом  Решения «О внесении изменений и дополнений в Устав Родничковского сельского поселения Нехаевского муниципального района»  и вступает в силу со дня его официального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8B42D8" w:rsidRDefault="008B42D8" w:rsidP="008B42D8">
      <w:pPr>
        <w:jc w:val="both"/>
        <w:rPr>
          <w:rFonts w:ascii="Arial" w:hAnsi="Arial" w:cs="Arial"/>
          <w:sz w:val="24"/>
          <w:szCs w:val="24"/>
        </w:rPr>
      </w:pPr>
    </w:p>
    <w:p w:rsidR="008B42D8" w:rsidRDefault="008B42D8" w:rsidP="008B42D8">
      <w:pPr>
        <w:jc w:val="both"/>
        <w:rPr>
          <w:rFonts w:ascii="Arial" w:hAnsi="Arial" w:cs="Arial"/>
          <w:sz w:val="24"/>
          <w:szCs w:val="24"/>
        </w:rPr>
      </w:pPr>
    </w:p>
    <w:p w:rsidR="008B42D8" w:rsidRDefault="008B42D8" w:rsidP="008B42D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</w:t>
      </w:r>
      <w:r w:rsidRPr="00600538">
        <w:rPr>
          <w:bCs/>
          <w:sz w:val="24"/>
          <w:szCs w:val="24"/>
        </w:rPr>
        <w:t xml:space="preserve"> </w:t>
      </w:r>
      <w:r w:rsidRPr="007B45A5">
        <w:rPr>
          <w:rFonts w:ascii="Arial" w:hAnsi="Arial" w:cs="Arial"/>
          <w:bCs/>
          <w:sz w:val="24"/>
          <w:szCs w:val="24"/>
        </w:rPr>
        <w:t>Родничковского сельского поселения</w:t>
      </w:r>
      <w:r w:rsidRPr="00600538">
        <w:rPr>
          <w:bCs/>
          <w:sz w:val="24"/>
          <w:szCs w:val="24"/>
        </w:rPr>
        <w:t xml:space="preserve">             </w:t>
      </w:r>
      <w:r w:rsidRPr="00600538">
        <w:rPr>
          <w:bCs/>
          <w:sz w:val="24"/>
          <w:szCs w:val="24"/>
        </w:rPr>
        <w:tab/>
      </w:r>
      <w:r w:rsidRPr="0060053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</w:t>
      </w:r>
      <w:bookmarkStart w:id="0" w:name="_GoBack"/>
      <w:bookmarkEnd w:id="0"/>
      <w:r>
        <w:rPr>
          <w:bCs/>
          <w:sz w:val="24"/>
          <w:szCs w:val="24"/>
        </w:rPr>
        <w:t xml:space="preserve">       </w:t>
      </w:r>
      <w:r w:rsidRPr="007B45A5">
        <w:rPr>
          <w:rFonts w:ascii="Arial" w:hAnsi="Arial" w:cs="Arial"/>
          <w:bCs/>
          <w:sz w:val="24"/>
          <w:szCs w:val="24"/>
        </w:rPr>
        <w:t>С.Н.</w:t>
      </w:r>
      <w:r w:rsidR="00127745">
        <w:rPr>
          <w:rFonts w:ascii="Arial" w:hAnsi="Arial" w:cs="Arial"/>
          <w:bCs/>
          <w:sz w:val="24"/>
          <w:szCs w:val="24"/>
        </w:rPr>
        <w:t xml:space="preserve"> </w:t>
      </w:r>
      <w:r w:rsidRPr="007B45A5">
        <w:rPr>
          <w:rFonts w:ascii="Arial" w:hAnsi="Arial" w:cs="Arial"/>
          <w:bCs/>
          <w:sz w:val="24"/>
          <w:szCs w:val="24"/>
        </w:rPr>
        <w:t>Шведо</w:t>
      </w:r>
      <w:r>
        <w:rPr>
          <w:rFonts w:ascii="Arial" w:hAnsi="Arial" w:cs="Arial"/>
          <w:bCs/>
          <w:sz w:val="24"/>
          <w:szCs w:val="24"/>
        </w:rPr>
        <w:t>в</w:t>
      </w:r>
    </w:p>
    <w:p w:rsidR="008B42D8" w:rsidRDefault="008B42D8" w:rsidP="008B42D8">
      <w:pPr>
        <w:jc w:val="both"/>
        <w:rPr>
          <w:rFonts w:ascii="Arial" w:hAnsi="Arial" w:cs="Arial"/>
          <w:sz w:val="24"/>
          <w:szCs w:val="24"/>
        </w:rPr>
      </w:pPr>
    </w:p>
    <w:p w:rsidR="008B42D8" w:rsidRDefault="008B42D8" w:rsidP="008B42D8">
      <w:pPr>
        <w:jc w:val="both"/>
        <w:rPr>
          <w:rFonts w:ascii="Arial" w:hAnsi="Arial" w:cs="Arial"/>
          <w:sz w:val="24"/>
          <w:szCs w:val="24"/>
        </w:rPr>
      </w:pPr>
    </w:p>
    <w:p w:rsidR="008B42D8" w:rsidRPr="007B45A5" w:rsidRDefault="008B42D8" w:rsidP="008B42D8">
      <w:pPr>
        <w:jc w:val="both"/>
        <w:rPr>
          <w:rFonts w:ascii="Arial" w:hAnsi="Arial" w:cs="Arial"/>
          <w:sz w:val="24"/>
          <w:szCs w:val="24"/>
        </w:rPr>
      </w:pPr>
    </w:p>
    <w:p w:rsidR="008B42D8" w:rsidRDefault="008B42D8" w:rsidP="008B42D8">
      <w:pPr>
        <w:pStyle w:val="a3"/>
        <w:spacing w:after="0"/>
        <w:jc w:val="right"/>
        <w:rPr>
          <w:rFonts w:ascii="Arial" w:hAnsi="Arial" w:cs="Arial"/>
          <w:sz w:val="24"/>
        </w:rPr>
      </w:pPr>
    </w:p>
    <w:p w:rsidR="008B42D8" w:rsidRDefault="008B42D8" w:rsidP="008B42D8">
      <w:pPr>
        <w:pStyle w:val="a3"/>
        <w:spacing w:after="0"/>
        <w:jc w:val="right"/>
        <w:rPr>
          <w:rFonts w:ascii="Arial" w:hAnsi="Arial" w:cs="Arial"/>
          <w:sz w:val="24"/>
        </w:rPr>
      </w:pPr>
    </w:p>
    <w:p w:rsidR="008B42D8" w:rsidRPr="00600538" w:rsidRDefault="008B42D8" w:rsidP="008B42D8">
      <w:pPr>
        <w:pStyle w:val="a3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lastRenderedPageBreak/>
        <w:t>Приложение №</w:t>
      </w:r>
      <w:r>
        <w:rPr>
          <w:rFonts w:ascii="Arial" w:hAnsi="Arial" w:cs="Arial"/>
          <w:sz w:val="24"/>
        </w:rPr>
        <w:t xml:space="preserve"> 1</w:t>
      </w:r>
    </w:p>
    <w:p w:rsidR="008B42D8" w:rsidRPr="00600538" w:rsidRDefault="008B42D8" w:rsidP="008B42D8">
      <w:pPr>
        <w:pStyle w:val="a3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к решению Совета депутатов</w:t>
      </w:r>
    </w:p>
    <w:p w:rsidR="008B42D8" w:rsidRPr="00600538" w:rsidRDefault="008B42D8" w:rsidP="008B42D8">
      <w:pPr>
        <w:pStyle w:val="a3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Родничковского сельского поселения </w:t>
      </w:r>
    </w:p>
    <w:p w:rsidR="008B42D8" w:rsidRPr="00600538" w:rsidRDefault="008B42D8" w:rsidP="008B42D8">
      <w:pPr>
        <w:pStyle w:val="a3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Нехаевского муниципального района </w:t>
      </w:r>
    </w:p>
    <w:p w:rsidR="008B42D8" w:rsidRDefault="008B42D8" w:rsidP="008B42D8">
      <w:pPr>
        <w:pStyle w:val="a3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Волгоградской области от  18.05.2021</w:t>
      </w:r>
      <w:r w:rsidRPr="00600538">
        <w:rPr>
          <w:rFonts w:ascii="Arial" w:hAnsi="Arial" w:cs="Arial"/>
          <w:sz w:val="24"/>
        </w:rPr>
        <w:t xml:space="preserve"> г</w:t>
      </w:r>
      <w:r>
        <w:rPr>
          <w:rFonts w:ascii="Arial" w:hAnsi="Arial" w:cs="Arial"/>
          <w:sz w:val="24"/>
        </w:rPr>
        <w:t>. № 27/1</w:t>
      </w:r>
    </w:p>
    <w:p w:rsidR="008B42D8" w:rsidRPr="00600538" w:rsidRDefault="008B42D8" w:rsidP="008B42D8">
      <w:pPr>
        <w:pStyle w:val="a3"/>
        <w:spacing w:after="0"/>
        <w:jc w:val="right"/>
        <w:rPr>
          <w:rFonts w:ascii="Arial" w:hAnsi="Arial" w:cs="Arial"/>
          <w:sz w:val="24"/>
        </w:rPr>
      </w:pPr>
    </w:p>
    <w:p w:rsidR="008B42D8" w:rsidRPr="00F052F5" w:rsidRDefault="008B42D8" w:rsidP="008B42D8">
      <w:pPr>
        <w:pStyle w:val="a3"/>
        <w:spacing w:after="0"/>
        <w:jc w:val="center"/>
        <w:rPr>
          <w:rFonts w:ascii="Arial" w:hAnsi="Arial" w:cs="Arial"/>
          <w:sz w:val="24"/>
        </w:rPr>
      </w:pPr>
      <w:r w:rsidRPr="00F052F5">
        <w:rPr>
          <w:rFonts w:ascii="Arial" w:hAnsi="Arial" w:cs="Arial"/>
          <w:sz w:val="24"/>
        </w:rPr>
        <w:t>Проект решения о внесении</w:t>
      </w:r>
    </w:p>
    <w:p w:rsidR="008B42D8" w:rsidRPr="00F052F5" w:rsidRDefault="008B42D8" w:rsidP="008B42D8">
      <w:pPr>
        <w:pStyle w:val="a3"/>
        <w:spacing w:after="0"/>
        <w:jc w:val="center"/>
        <w:rPr>
          <w:rFonts w:ascii="Arial" w:hAnsi="Arial" w:cs="Arial"/>
          <w:sz w:val="24"/>
        </w:rPr>
      </w:pPr>
      <w:r w:rsidRPr="00F052F5">
        <w:rPr>
          <w:rFonts w:ascii="Arial" w:hAnsi="Arial" w:cs="Arial"/>
          <w:sz w:val="24"/>
        </w:rPr>
        <w:t>изменений и дополнений  в Устав Родничковского</w:t>
      </w:r>
    </w:p>
    <w:p w:rsidR="008B42D8" w:rsidRPr="00F052F5" w:rsidRDefault="008B42D8" w:rsidP="008B42D8">
      <w:pPr>
        <w:pStyle w:val="a3"/>
        <w:spacing w:after="0"/>
        <w:jc w:val="center"/>
        <w:rPr>
          <w:rFonts w:ascii="Arial" w:hAnsi="Arial" w:cs="Arial"/>
          <w:sz w:val="24"/>
        </w:rPr>
      </w:pPr>
      <w:r w:rsidRPr="00F052F5">
        <w:rPr>
          <w:rFonts w:ascii="Arial" w:hAnsi="Arial" w:cs="Arial"/>
          <w:sz w:val="24"/>
        </w:rPr>
        <w:t>сельского поселения Нехаевского муниципального</w:t>
      </w:r>
    </w:p>
    <w:p w:rsidR="008B42D8" w:rsidRPr="00F052F5" w:rsidRDefault="008B42D8" w:rsidP="008B42D8">
      <w:pPr>
        <w:pStyle w:val="a3"/>
        <w:spacing w:after="0"/>
        <w:jc w:val="center"/>
        <w:rPr>
          <w:rFonts w:ascii="Arial" w:hAnsi="Arial" w:cs="Arial"/>
          <w:sz w:val="24"/>
        </w:rPr>
      </w:pPr>
      <w:r w:rsidRPr="00F052F5">
        <w:rPr>
          <w:rFonts w:ascii="Arial" w:hAnsi="Arial" w:cs="Arial"/>
          <w:sz w:val="24"/>
        </w:rPr>
        <w:t>района Волгоградской области.</w:t>
      </w:r>
    </w:p>
    <w:p w:rsidR="008B42D8" w:rsidRPr="00F052F5" w:rsidRDefault="008B42D8" w:rsidP="008B42D8">
      <w:pPr>
        <w:rPr>
          <w:rFonts w:ascii="Arial" w:hAnsi="Arial" w:cs="Arial"/>
          <w:b/>
          <w:sz w:val="24"/>
          <w:szCs w:val="24"/>
        </w:rPr>
      </w:pPr>
    </w:p>
    <w:p w:rsidR="008B42D8" w:rsidRDefault="008B42D8" w:rsidP="008B42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E6460">
        <w:rPr>
          <w:rFonts w:ascii="Arial" w:hAnsi="Arial" w:cs="Arial"/>
          <w:sz w:val="24"/>
          <w:szCs w:val="24"/>
        </w:rPr>
        <w:t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 и статьей 28 Устава Родничковского сельского поселения</w:t>
      </w:r>
      <w:r w:rsidRPr="00F052F5">
        <w:rPr>
          <w:rFonts w:ascii="Arial" w:hAnsi="Arial" w:cs="Arial"/>
          <w:sz w:val="24"/>
          <w:szCs w:val="24"/>
        </w:rPr>
        <w:t xml:space="preserve"> Нехаевского муниципального района Волгоградской области, Совет депутатов Родничковского сельского поселения  </w:t>
      </w:r>
      <w:r w:rsidRPr="00F052F5">
        <w:rPr>
          <w:rFonts w:ascii="Arial" w:hAnsi="Arial" w:cs="Arial"/>
          <w:b/>
          <w:sz w:val="24"/>
          <w:szCs w:val="24"/>
        </w:rPr>
        <w:t>решил:</w:t>
      </w:r>
    </w:p>
    <w:p w:rsidR="008B42D8" w:rsidRPr="0098176E" w:rsidRDefault="008B42D8" w:rsidP="008B42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B42D8" w:rsidRDefault="008B42D8" w:rsidP="008B42D8">
      <w:pPr>
        <w:suppressAutoHyphens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2088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1.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98176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Внести в Устав Родничковского сельского поселения Нехаевского муниципального района Волгоградской области, принятый решением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Советом депутатов  сельского поселения о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т «24» октября 2014 г. № 3/1 (в 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редакции реше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ний от «21» мая 2015 г. №22/1, 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от «23» ноября 2015 г. № 22/1, от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10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»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марта 2016 г., №28/1, от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10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»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октября 2016 №34/1, от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10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»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июля 2017 г. №43</w:t>
      </w:r>
      <w:proofErr w:type="gramEnd"/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/1, от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13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»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ноября 2017 г. №47/2,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07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» мая 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2018 г. №57/1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от «21» декабря 2018 г. №64/1, от «11» марта 2019 г. №68/1, от «05» декабря 2019 г. №4/1, от «28» января 2020 г. №7/2</w:t>
      </w:r>
      <w:r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 следующие изменения:</w:t>
      </w:r>
    </w:p>
    <w:p w:rsidR="008B42D8" w:rsidRPr="0098176E" w:rsidRDefault="008B42D8" w:rsidP="008B42D8">
      <w:pPr>
        <w:suppressAutoHyphens/>
        <w:ind w:firstLine="720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8B42D8" w:rsidRPr="00EE6460" w:rsidRDefault="008B42D8" w:rsidP="008B42D8">
      <w:pPr>
        <w:tabs>
          <w:tab w:val="left" w:pos="5741"/>
          <w:tab w:val="left" w:pos="8628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 xml:space="preserve">           </w:t>
      </w:r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>1.1</w:t>
      </w:r>
      <w:proofErr w:type="gramStart"/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 xml:space="preserve"> В</w:t>
      </w:r>
      <w:proofErr w:type="gramEnd"/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 xml:space="preserve"> статье 28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Устава Родничковского  сельского поселения Нехаевского</w:t>
      </w:r>
      <w:r w:rsidRPr="00EE646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>муниципального района Волгоградской области:</w:t>
      </w:r>
    </w:p>
    <w:p w:rsidR="008B42D8" w:rsidRPr="00EE6460" w:rsidRDefault="008B42D8" w:rsidP="008B42D8">
      <w:pPr>
        <w:tabs>
          <w:tab w:val="left" w:pos="1345"/>
        </w:tabs>
        <w:ind w:firstLine="760"/>
        <w:rPr>
          <w:rFonts w:ascii="Arial" w:eastAsiaTheme="minorHAnsi" w:hAnsi="Arial" w:cs="Arial"/>
          <w:sz w:val="24"/>
          <w:szCs w:val="24"/>
          <w:lang w:eastAsia="en-US"/>
        </w:rPr>
      </w:pP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>а)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</w:t>
      </w:r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>в части 5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8B42D8" w:rsidRPr="00EE6460" w:rsidRDefault="008B42D8" w:rsidP="008B42D8">
      <w:pPr>
        <w:tabs>
          <w:tab w:val="left" w:pos="1186"/>
        </w:tabs>
        <w:ind w:firstLine="760"/>
        <w:rPr>
          <w:rFonts w:ascii="Arial" w:eastAsiaTheme="minorHAnsi" w:hAnsi="Arial" w:cs="Arial"/>
          <w:sz w:val="24"/>
          <w:szCs w:val="24"/>
          <w:lang w:eastAsia="en-US"/>
        </w:rPr>
      </w:pP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>б)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</w:t>
      </w:r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>часть 6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8B42D8" w:rsidRPr="00EE6460" w:rsidRDefault="008B42D8" w:rsidP="008B42D8">
      <w:pPr>
        <w:tabs>
          <w:tab w:val="left" w:leader="underscore" w:pos="2930"/>
        </w:tabs>
        <w:ind w:firstLine="760"/>
        <w:rPr>
          <w:rFonts w:ascii="Arial" w:eastAsiaTheme="minorHAnsi" w:hAnsi="Arial" w:cs="Arial"/>
          <w:color w:val="000000"/>
          <w:sz w:val="24"/>
          <w:szCs w:val="24"/>
          <w:lang w:bidi="ru-RU"/>
        </w:rPr>
      </w:pP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«6. </w:t>
      </w:r>
      <w:proofErr w:type="gramStart"/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Глава Родничковского сельского поселения обязан опубликовать (обнародовать) зарегистрированные устав, решение Совета депутатов Родничковского сельского поселения о внесении изменений и (или) дополнений в 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>у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>у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ставе, 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>о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решении Совета депутатов 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>Род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>ни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>ч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>ковского сельского поселения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о 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внесении изменений и (или) дополнений в устав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в государственный реестр уставов муниципальных образований Волгоградской области, предусмотренного частью 6 статьи 4 Федерального закона от 21.07.2005 №97-ФЗ «О государственной регистрации устав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>ов муниципальных образований».</w:t>
      </w:r>
    </w:p>
    <w:p w:rsidR="008B42D8" w:rsidRDefault="008B42D8" w:rsidP="008B42D8">
      <w:pPr>
        <w:ind w:right="300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>2.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Настоящее решение подлежит официальному обнародованию после его государственной регистрации.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8B42D8" w:rsidRDefault="008B42D8" w:rsidP="008B42D8">
      <w:pPr>
        <w:ind w:right="300" w:firstLine="708"/>
        <w:rPr>
          <w:rFonts w:ascii="Arial" w:eastAsiaTheme="minorHAnsi" w:hAnsi="Arial" w:cs="Arial"/>
          <w:color w:val="000000"/>
          <w:sz w:val="24"/>
          <w:szCs w:val="24"/>
          <w:lang w:bidi="ru-RU"/>
        </w:rPr>
      </w:pPr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>3.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>Настоящее решение вступает в силу после его официального обнародования, за исключением подпункта «б» пункта 1.1, который вступает в силу с 07.06.2021.</w:t>
      </w:r>
    </w:p>
    <w:p w:rsidR="008B42D8" w:rsidRDefault="008B42D8" w:rsidP="008B42D8">
      <w:pPr>
        <w:ind w:right="300" w:firstLine="708"/>
        <w:rPr>
          <w:rFonts w:ascii="Arial" w:eastAsiaTheme="minorHAnsi" w:hAnsi="Arial" w:cs="Arial"/>
          <w:color w:val="000000"/>
          <w:sz w:val="24"/>
          <w:szCs w:val="24"/>
          <w:lang w:bidi="ru-RU"/>
        </w:rPr>
      </w:pPr>
    </w:p>
    <w:p w:rsidR="008B42D8" w:rsidRDefault="008B42D8" w:rsidP="008B42D8">
      <w:pPr>
        <w:ind w:right="300" w:firstLine="708"/>
        <w:rPr>
          <w:rFonts w:ascii="Arial" w:eastAsiaTheme="minorHAnsi" w:hAnsi="Arial" w:cs="Arial"/>
          <w:color w:val="000000"/>
          <w:sz w:val="24"/>
          <w:szCs w:val="24"/>
          <w:lang w:bidi="ru-RU"/>
        </w:rPr>
      </w:pPr>
    </w:p>
    <w:p w:rsidR="008B42D8" w:rsidRPr="00F052F5" w:rsidRDefault="008B42D8" w:rsidP="008B42D8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F052F5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</w:t>
      </w:r>
    </w:p>
    <w:p w:rsidR="008B42D8" w:rsidRDefault="008B42D8" w:rsidP="008B42D8">
      <w:pPr>
        <w:rPr>
          <w:rFonts w:ascii="Arial" w:hAnsi="Arial" w:cs="Arial"/>
          <w:sz w:val="24"/>
          <w:szCs w:val="24"/>
        </w:rPr>
      </w:pPr>
    </w:p>
    <w:p w:rsidR="008B42D8" w:rsidRPr="00600538" w:rsidRDefault="008B42D8" w:rsidP="008B42D8">
      <w:pPr>
        <w:jc w:val="right"/>
        <w:rPr>
          <w:rFonts w:ascii="Arial" w:hAnsi="Arial" w:cs="Arial"/>
          <w:sz w:val="24"/>
          <w:szCs w:val="24"/>
          <w:lang w:eastAsia="ar-SA"/>
        </w:rPr>
      </w:pPr>
      <w:r w:rsidRPr="00600538">
        <w:rPr>
          <w:rFonts w:ascii="Arial" w:hAnsi="Arial" w:cs="Arial"/>
          <w:sz w:val="24"/>
          <w:szCs w:val="24"/>
        </w:rPr>
        <w:t>Приложение № 2</w:t>
      </w:r>
    </w:p>
    <w:p w:rsidR="008B42D8" w:rsidRPr="00600538" w:rsidRDefault="008B42D8" w:rsidP="008B42D8">
      <w:pPr>
        <w:pStyle w:val="a3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к решению Совета депутатов</w:t>
      </w:r>
    </w:p>
    <w:p w:rsidR="008B42D8" w:rsidRPr="00600538" w:rsidRDefault="008B42D8" w:rsidP="008B42D8">
      <w:pPr>
        <w:pStyle w:val="a3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Родничковского сельского поселения </w:t>
      </w:r>
    </w:p>
    <w:p w:rsidR="008B42D8" w:rsidRPr="00600538" w:rsidRDefault="008B42D8" w:rsidP="008B42D8">
      <w:pPr>
        <w:pStyle w:val="a3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Нехаевского муниципального района </w:t>
      </w:r>
    </w:p>
    <w:p w:rsidR="008B42D8" w:rsidRPr="00600538" w:rsidRDefault="008B42D8" w:rsidP="008B42D8">
      <w:pPr>
        <w:pStyle w:val="a3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Волгоградской</w:t>
      </w:r>
      <w:r>
        <w:rPr>
          <w:rFonts w:ascii="Arial" w:hAnsi="Arial" w:cs="Arial"/>
          <w:sz w:val="24"/>
        </w:rPr>
        <w:t xml:space="preserve"> области от 18.05.2021 г. № 27/1</w:t>
      </w:r>
    </w:p>
    <w:p w:rsidR="008B42D8" w:rsidRPr="00600538" w:rsidRDefault="008B42D8" w:rsidP="008B42D8">
      <w:pPr>
        <w:rPr>
          <w:rFonts w:ascii="Arial" w:hAnsi="Arial" w:cs="Arial"/>
          <w:sz w:val="24"/>
          <w:szCs w:val="24"/>
          <w:lang w:eastAsia="ar-SA"/>
        </w:rPr>
      </w:pPr>
      <w:r w:rsidRPr="00600538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8B42D8" w:rsidRDefault="008B42D8" w:rsidP="008B42D8">
      <w:pPr>
        <w:rPr>
          <w:rFonts w:ascii="Arial" w:hAnsi="Arial" w:cs="Arial"/>
          <w:sz w:val="24"/>
          <w:szCs w:val="24"/>
          <w:lang w:eastAsia="ar-SA"/>
        </w:rPr>
      </w:pPr>
      <w:r w:rsidRPr="00600538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</w:t>
      </w:r>
    </w:p>
    <w:p w:rsidR="008B42D8" w:rsidRPr="00600538" w:rsidRDefault="008B42D8" w:rsidP="008B42D8">
      <w:pPr>
        <w:pStyle w:val="western"/>
        <w:ind w:left="346"/>
        <w:rPr>
          <w:rFonts w:ascii="Arial" w:hAnsi="Arial" w:cs="Arial"/>
          <w:b/>
          <w:sz w:val="24"/>
          <w:szCs w:val="24"/>
        </w:rPr>
      </w:pPr>
      <w:r w:rsidRPr="00600538">
        <w:rPr>
          <w:rFonts w:ascii="Arial" w:hAnsi="Arial" w:cs="Arial"/>
          <w:b/>
          <w:sz w:val="24"/>
          <w:szCs w:val="24"/>
        </w:rPr>
        <w:t>ПОРЯДОК</w:t>
      </w:r>
    </w:p>
    <w:p w:rsidR="008B42D8" w:rsidRDefault="008B42D8" w:rsidP="008B42D8">
      <w:pPr>
        <w:pStyle w:val="western"/>
        <w:tabs>
          <w:tab w:val="left" w:pos="0"/>
        </w:tabs>
        <w:spacing w:before="0" w:beforeAutospacing="0" w:after="0" w:afterAutospacing="0"/>
        <w:ind w:right="-5"/>
        <w:rPr>
          <w:rFonts w:ascii="Arial" w:hAnsi="Arial" w:cs="Arial"/>
          <w:b/>
          <w:bCs/>
          <w:sz w:val="24"/>
          <w:szCs w:val="24"/>
        </w:rPr>
      </w:pPr>
      <w:r w:rsidRPr="00600538">
        <w:rPr>
          <w:rFonts w:ascii="Arial" w:hAnsi="Arial" w:cs="Arial"/>
          <w:b/>
          <w:bCs/>
          <w:sz w:val="24"/>
          <w:szCs w:val="24"/>
        </w:rPr>
        <w:t>учета предложений граждан по проекту решения о внесении изменений и дополнений в Устав Родничковского сельского поселения Нехаевского муниципального района Волгоградской области» и участия граждан в его обсуждении и проведения по нему публичных слушаний</w:t>
      </w:r>
    </w:p>
    <w:p w:rsidR="008B42D8" w:rsidRPr="00600538" w:rsidRDefault="008B42D8" w:rsidP="008B42D8">
      <w:pPr>
        <w:pStyle w:val="western"/>
        <w:tabs>
          <w:tab w:val="left" w:pos="0"/>
        </w:tabs>
        <w:spacing w:before="0" w:beforeAutospacing="0" w:after="0" w:afterAutospacing="0"/>
        <w:ind w:right="-5"/>
        <w:rPr>
          <w:rFonts w:ascii="Arial" w:hAnsi="Arial" w:cs="Arial"/>
          <w:b/>
          <w:bCs/>
          <w:sz w:val="24"/>
          <w:szCs w:val="24"/>
        </w:rPr>
      </w:pP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1. Настоящий порядок направлен на реализацию прав граждан, проживающих на территории Родничковского сельского поселения Нехаевского муниципального района Волгоградской области, на осуществление местного самоуправления путем участия в обсуждении проекта решения «О внесении изменений в Устав Родничковского сельского поселения Нехаевского муниципального района Волгоградской области (далее – проект Решения).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2. Обсуждение проекта Решения осуществляется посредством участия в публичных слушаниях, а так же направления предложений по проекту Решения.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3. Проект Решения не позднее, чем за 15 дней до дня рассмотрения вопроса о принятии изменений и дополнений в Устав Родничковского   сельского поселения Нехаевского муниципального района Волгоградской области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4. Предложения по проекту Решения  направляются в письменном виде главе Родничковского сельского поселения Нехаевского муниципального райо</w:t>
      </w:r>
      <w:r>
        <w:rPr>
          <w:rFonts w:ascii="Arial" w:hAnsi="Arial" w:cs="Arial"/>
          <w:sz w:val="24"/>
          <w:szCs w:val="24"/>
        </w:rPr>
        <w:t>на по адресу: п. Роднички, ул. О</w:t>
      </w:r>
      <w:r w:rsidRPr="00600538">
        <w:rPr>
          <w:rFonts w:ascii="Arial" w:hAnsi="Arial" w:cs="Arial"/>
          <w:sz w:val="24"/>
          <w:szCs w:val="24"/>
        </w:rPr>
        <w:t>ктябрьская, д.1 в течени</w:t>
      </w:r>
      <w:proofErr w:type="gramStart"/>
      <w:r w:rsidRPr="00600538">
        <w:rPr>
          <w:rFonts w:ascii="Arial" w:hAnsi="Arial" w:cs="Arial"/>
          <w:sz w:val="24"/>
          <w:szCs w:val="24"/>
        </w:rPr>
        <w:t>и</w:t>
      </w:r>
      <w:proofErr w:type="gramEnd"/>
      <w:r w:rsidRPr="00600538">
        <w:rPr>
          <w:rFonts w:ascii="Arial" w:hAnsi="Arial" w:cs="Arial"/>
          <w:sz w:val="24"/>
          <w:szCs w:val="24"/>
        </w:rPr>
        <w:t xml:space="preserve"> 15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5. Для обсуждения проекта Решения проводятся публичные слушания.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6. Организацию и проведение публичных слушаний осуществляет Глава Родничковского сельского поселения.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7. Публичные слушания по проекту Решения назначаются решением Совета депутатов Родничковского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8. В публичных слушаниях  вправе принять участие  каждый житель Родничковского сельского поселения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9. На публичных слушаниях по проекту Решения  выступает с докладом и председательствует Глава Родничковского сельского поселения (далее председательствующий).</w:t>
      </w:r>
    </w:p>
    <w:p w:rsidR="008B42D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11. Участникам публичных слушаний обеспечивается возможность высказать свое мнение по проекту Решения. В зависимости от количества </w:t>
      </w:r>
      <w:r w:rsidRPr="00600538">
        <w:rPr>
          <w:rFonts w:ascii="Arial" w:hAnsi="Arial" w:cs="Arial"/>
          <w:sz w:val="24"/>
          <w:szCs w:val="24"/>
        </w:rPr>
        <w:lastRenderedPageBreak/>
        <w:t>желающих выступить, председательствующий  вправе  ограничить время любого из выступлений. Всем желающим выступить  предоставляется слово с разрешения председательствующего.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Председательствующий вправе принять решение о перерыве в 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 представить свои замечания и предложения в письменном виде. Устные замечания и предложения по проекту Решения заносятся  в протокол публичных слушаний, письменные замечания и предложения приобщаются к протоколу.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12. По итогам публичных слушаний большинством голосов от числа присутствующих принимается заключение.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13. Заключение по результатам публичных слушаний  подписывается председательствующим и подлежит официальному опубликованию (обнародованию).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15. Указанные замечания и предложения рассматриваются на заседании Совета депутатов Родничковского сельского поселения.</w:t>
      </w:r>
    </w:p>
    <w:p w:rsidR="008B42D8" w:rsidRPr="00600538" w:rsidRDefault="008B42D8" w:rsidP="008B42D8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16. После завершения рассмотрения предложений граждан и заключения публичных слушаний  Совет депутатов Родничковского сельского поселения принимает решение «О внесении изменений и дополнений в Устав Родничковского сельского поселения Нехаевского муниципального района Волгоградской области»</w:t>
      </w:r>
    </w:p>
    <w:p w:rsidR="008B42D8" w:rsidRDefault="008B42D8" w:rsidP="008B42D8"/>
    <w:p w:rsidR="00E938A0" w:rsidRDefault="00E938A0"/>
    <w:sectPr w:rsidR="00E938A0" w:rsidSect="00EB04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1D"/>
    <w:rsid w:val="000D331D"/>
    <w:rsid w:val="00127745"/>
    <w:rsid w:val="008B42D8"/>
    <w:rsid w:val="00E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42D8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8B42D8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B42D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42D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B42D8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277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42D8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8B42D8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B42D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42D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B42D8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277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2021-06-02T05:57:00Z</cp:lastPrinted>
  <dcterms:created xsi:type="dcterms:W3CDTF">2021-06-02T05:47:00Z</dcterms:created>
  <dcterms:modified xsi:type="dcterms:W3CDTF">2021-06-02T05:58:00Z</dcterms:modified>
</cp:coreProperties>
</file>